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BA9C" w14:textId="77777777" w:rsidR="00F26FCE" w:rsidRPr="009C54AE" w:rsidRDefault="00F26FCE" w:rsidP="00F26FC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0D1DD3C8" w14:textId="77777777" w:rsidR="00F26FCE" w:rsidRDefault="00F26FCE" w:rsidP="00F26FCE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eastAsia="Corbel" w:hAnsi="Corbel" w:cs="Corbel"/>
          <w:i/>
          <w:iCs/>
        </w:rPr>
        <w:t>Załącznik nr 1.5 do Zarządzenia Rektora UR  nr 61/2025</w:t>
      </w:r>
    </w:p>
    <w:p w14:paraId="4C5262B7" w14:textId="77777777" w:rsidR="00F26FCE" w:rsidRDefault="00F26FCE" w:rsidP="00F26FCE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>SYLABUS</w:t>
      </w:r>
    </w:p>
    <w:p w14:paraId="0FA1F620" w14:textId="78BB258E" w:rsidR="00F26FCE" w:rsidRPr="009F68D8" w:rsidRDefault="00F26FCE" w:rsidP="00F26FCE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</w:t>
      </w:r>
      <w:r w:rsidR="008E1FF8">
        <w:rPr>
          <w:rFonts w:ascii="Corbel" w:hAnsi="Corbel"/>
          <w:i/>
          <w:smallCaps/>
        </w:rPr>
        <w:t>22</w:t>
      </w:r>
      <w:r w:rsidRPr="009F68D8">
        <w:rPr>
          <w:rFonts w:ascii="Corbel" w:hAnsi="Corbel"/>
          <w:i/>
          <w:smallCaps/>
        </w:rPr>
        <w:t>-20</w:t>
      </w:r>
      <w:r w:rsidR="00A85636">
        <w:rPr>
          <w:rFonts w:ascii="Corbel" w:hAnsi="Corbel"/>
          <w:i/>
          <w:smallCaps/>
        </w:rPr>
        <w:t>2</w:t>
      </w:r>
      <w:r w:rsidR="008E1FF8">
        <w:rPr>
          <w:rFonts w:ascii="Corbel" w:hAnsi="Corbel"/>
          <w:i/>
          <w:smallCaps/>
        </w:rPr>
        <w:t>7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eastAsia="Corbel" w:hAnsi="Corbel" w:cs="Corbel"/>
          <w:i/>
          <w:iCs/>
        </w:rPr>
        <w:t xml:space="preserve">                                            </w:t>
      </w:r>
      <w:r w:rsidRPr="009F68D8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Pr="009F68D8">
        <w:rPr>
          <w:rFonts w:ascii="Corbel" w:eastAsia="Corbel" w:hAnsi="Corbel" w:cs="Corbel"/>
          <w:sz w:val="20"/>
          <w:szCs w:val="20"/>
        </w:rPr>
        <w:t>)</w:t>
      </w:r>
    </w:p>
    <w:p w14:paraId="536BF5D4" w14:textId="37EEF02D" w:rsidR="00F26FCE" w:rsidRDefault="00F26FCE" w:rsidP="00F26FCE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  <w:t>Rok akademicki   20</w:t>
      </w:r>
      <w:r w:rsidR="00F56C0E">
        <w:rPr>
          <w:rFonts w:ascii="Corbel" w:eastAsia="Corbel" w:hAnsi="Corbel" w:cs="Corbel"/>
          <w:sz w:val="20"/>
          <w:szCs w:val="20"/>
        </w:rPr>
        <w:t>2</w:t>
      </w:r>
      <w:r w:rsidR="007A7DAB">
        <w:rPr>
          <w:rFonts w:ascii="Corbel" w:eastAsia="Corbel" w:hAnsi="Corbel" w:cs="Corbel"/>
          <w:sz w:val="20"/>
          <w:szCs w:val="20"/>
        </w:rPr>
        <w:t>6</w:t>
      </w:r>
      <w:r w:rsidRPr="009F68D8">
        <w:rPr>
          <w:rFonts w:ascii="Corbel" w:eastAsia="Corbel" w:hAnsi="Corbel" w:cs="Corbel"/>
          <w:sz w:val="20"/>
          <w:szCs w:val="20"/>
        </w:rPr>
        <w:t>/20</w:t>
      </w:r>
      <w:r w:rsidR="00A85636">
        <w:rPr>
          <w:rFonts w:ascii="Corbel" w:eastAsia="Corbel" w:hAnsi="Corbel" w:cs="Corbel"/>
          <w:sz w:val="20"/>
          <w:szCs w:val="20"/>
        </w:rPr>
        <w:t>2</w:t>
      </w:r>
      <w:r w:rsidR="007A7DAB">
        <w:rPr>
          <w:rFonts w:ascii="Corbel" w:eastAsia="Corbel" w:hAnsi="Corbel" w:cs="Corbel"/>
          <w:sz w:val="20"/>
          <w:szCs w:val="20"/>
        </w:rPr>
        <w:t>7</w:t>
      </w:r>
    </w:p>
    <w:p w14:paraId="6FC29570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16EBD836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14:paraId="725B673D" w14:textId="77777777" w:rsidTr="00AC04A8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401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1C690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14:paraId="223D9E1D" w14:textId="77777777" w:rsidTr="00AC04A8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482B3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EA76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14:paraId="3B227DA7" w14:textId="77777777" w:rsidTr="00AC04A8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91EE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637AB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14:paraId="56900BED" w14:textId="77777777" w:rsidTr="00AC04A8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440A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DFB57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14:paraId="026D6657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65C56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135E5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14:paraId="4EA6DF5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BCA6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0D77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14:paraId="3ACC379D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3417B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3F7F5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14:paraId="3FF6E01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E520F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E2FD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F26FCE" w14:paraId="1EBB46A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EFC69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3B3C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. 9 i 10</w:t>
            </w:r>
          </w:p>
        </w:tc>
      </w:tr>
      <w:tr w:rsidR="00F26FCE" w14:paraId="1B5DF4C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1ACE4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259DB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14:paraId="6C305E50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48EC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0DE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="00F26FCE" w:rsidRPr="003C52C6" w14:paraId="365FFA6A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F058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8CDD" w14:textId="469D19CF" w:rsidR="00F26FCE" w:rsidRPr="002F4D61" w:rsidRDefault="002F4D61" w:rsidP="00AC04A8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  <w:lang w:val="sv-SE"/>
              </w:rPr>
            </w:pPr>
            <w:r w:rsidRPr="002F4D61">
              <w:rPr>
                <w:rFonts w:ascii="Corbel" w:hAnsi="Corbel"/>
                <w:b w:val="0"/>
                <w:bCs/>
                <w:sz w:val="24"/>
                <w:szCs w:val="24"/>
                <w:lang w:val="sv-SE"/>
              </w:rPr>
              <w:t>dr Marta Dick-Bursztyn</w:t>
            </w:r>
          </w:p>
        </w:tc>
      </w:tr>
      <w:tr w:rsidR="00F26FCE" w:rsidRPr="00A5337D" w14:paraId="688FE2C8" w14:textId="77777777" w:rsidTr="00AC04A8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67F5D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64BA0" w14:textId="6E11CA61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</w:tbl>
    <w:p w14:paraId="72FC128E" w14:textId="77777777" w:rsidR="00F26FCE" w:rsidRDefault="00F26FCE" w:rsidP="00F26FCE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4B60D41C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5CB62032" w14:textId="77777777" w:rsidR="00F26FCE" w:rsidRDefault="00F26FCE" w:rsidP="00F26FCE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 w:rsidRPr="00615C43">
        <w:rPr>
          <w:rFonts w:ascii="Corbel" w:eastAsia="Corbel" w:hAnsi="Corbel" w:cs="Corbel"/>
          <w:sz w:val="24"/>
          <w:szCs w:val="24"/>
        </w:rPr>
        <w:t>ó</w:t>
      </w:r>
      <w:r w:rsidRPr="00382895">
        <w:rPr>
          <w:rFonts w:ascii="Corbel" w:eastAsia="Corbel" w:hAnsi="Corbel" w:cs="Corbel"/>
          <w:sz w:val="24"/>
          <w:szCs w:val="24"/>
        </w:rPr>
        <w:t xml:space="preserve">w ECTS </w:t>
      </w:r>
    </w:p>
    <w:p w14:paraId="51FDF8D4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14:paraId="47F81E80" w14:textId="77777777" w:rsidTr="18EE3454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AE9E" w14:textId="77777777" w:rsidR="00F26FCE" w:rsidRDefault="00F26FCE" w:rsidP="00AC04A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011A8F7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E4DD9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D6F94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E3571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FE1F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5F5CE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3B422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3D1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72CC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6D50D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F26FCE" w14:paraId="2323652A" w14:textId="77777777" w:rsidTr="18EE3454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F8FB" w14:textId="77777777" w:rsidR="00F26FCE" w:rsidRDefault="00F26FCE" w:rsidP="00AC04A8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A7EEA" w14:textId="77777777" w:rsidR="00F26FCE" w:rsidRDefault="00F26FCE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6A8" w14:textId="77777777" w:rsidR="00F26FCE" w:rsidRDefault="00F26FCE" w:rsidP="00AC04A8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D5819" w14:textId="050D5B19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95B1F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99C44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CABC1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D6CB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EEC1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E1E0A" w14:textId="09C61301" w:rsidR="00F26FCE" w:rsidRPr="009F68D8" w:rsidRDefault="00FF27B8" w:rsidP="00F33DB0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14:paraId="2877320C" w14:textId="77777777" w:rsidTr="18EE3454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B5BB" w14:textId="77777777" w:rsidR="00F26FCE" w:rsidRDefault="00F26FCE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869F" w14:textId="77777777" w:rsidR="00F26FCE" w:rsidRDefault="00F26FCE" w:rsidP="00AC04A8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6ABC" w14:textId="77777777" w:rsidR="00F26FCE" w:rsidRDefault="00F26FCE" w:rsidP="00AC04A8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9A7F" w14:textId="39AFAB78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B8B3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9E92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0FE1D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656A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C8D45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49FD" w14:textId="16DF3D3F" w:rsidR="00F26FCE" w:rsidRPr="009F68D8" w:rsidRDefault="005A6D8F" w:rsidP="00AC04A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14:paraId="7FC7C69B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b w:val="0"/>
          <w:bCs/>
          <w:sz w:val="24"/>
          <w:szCs w:val="24"/>
        </w:rPr>
      </w:pPr>
    </w:p>
    <w:p w14:paraId="07EBD3FA" w14:textId="77777777" w:rsidR="002C4AEE" w:rsidRDefault="002C4AEE">
      <w:pPr>
        <w:rPr>
          <w:rFonts w:ascii="Corbel" w:eastAsia="Corbel" w:hAnsi="Corbel" w:cs="Corbel"/>
          <w:b/>
          <w:kern w:val="0"/>
          <w:szCs w:val="22"/>
          <w:lang w:val="nl-NL"/>
          <w14:ligatures w14:val="none"/>
        </w:rPr>
      </w:pPr>
      <w:r>
        <w:rPr>
          <w:rFonts w:ascii="Corbel" w:eastAsia="Corbel" w:hAnsi="Corbel" w:cs="Corbel"/>
          <w:smallCaps/>
          <w:lang w:val="nl-NL"/>
        </w:rPr>
        <w:br w:type="page"/>
      </w:r>
    </w:p>
    <w:p w14:paraId="2E1B16C1" w14:textId="1DEF7F1A" w:rsidR="00F26FCE" w:rsidRDefault="00F26FCE" w:rsidP="00F26FCE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lastRenderedPageBreak/>
        <w:t>1.2. 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6044BA0F" w14:textId="77777777" w:rsidR="00F26FCE" w:rsidRPr="00615C43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smallCaps w:val="0"/>
          <w:u w:val="single"/>
        </w:rPr>
      </w:pPr>
      <w:r w:rsidRPr="00615C43">
        <w:rPr>
          <w:rFonts w:ascii="MS Gothic" w:eastAsia="MS Gothic" w:hAnsi="MS Gothic" w:cs="MS Gothic"/>
          <w:u w:val="single"/>
        </w:rPr>
        <w:t>x</w:t>
      </w:r>
      <w:r w:rsidRPr="00615C43">
        <w:rPr>
          <w:rFonts w:ascii="Corbel" w:eastAsia="Corbel" w:hAnsi="Corbel" w:cs="Corbel"/>
          <w:smallCaps w:val="0"/>
          <w:u w:val="single"/>
        </w:rPr>
        <w:t xml:space="preserve"> zajęcia w formie tradycyjnej </w:t>
      </w:r>
    </w:p>
    <w:p w14:paraId="47A2CA62" w14:textId="77777777" w:rsidR="00F26FCE" w:rsidRPr="00A5337D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MS Gothic" w:eastAsia="MS Gothic" w:hAnsi="MS Gothic" w:cs="MS Gothic"/>
          <w:b w:val="0"/>
        </w:rPr>
        <w:t>☐</w:t>
      </w:r>
      <w:r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4B3AF1E2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(z toku) </w:t>
      </w:r>
      <w:r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2F5E549A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color w:val="FF2600"/>
        </w:rPr>
      </w:pPr>
      <w:r>
        <w:rPr>
          <w:rFonts w:ascii="Corbel" w:eastAsia="Corbel" w:hAnsi="Corbel" w:cs="Corbel"/>
          <w:b w:val="0"/>
          <w:smallCaps w:val="0"/>
        </w:rPr>
        <w:t>EGZAMIN</w:t>
      </w:r>
    </w:p>
    <w:p w14:paraId="50E06831" w14:textId="77777777" w:rsidR="00F26FCE" w:rsidRPr="00A5337D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4C0A0E3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51F76292" w14:textId="77777777" w:rsidTr="00AC04A8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56B0" w14:textId="77777777" w:rsidR="00F26FCE" w:rsidRPr="00F209BA" w:rsidRDefault="00F26FCE" w:rsidP="00AC04A8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eastAsia="Corbel" w:hAnsi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14:paraId="1A8D6391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3D31741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 cele, efekty uczenia się, treści Programowe i stosowane metody Dydaktyczne</w:t>
      </w:r>
    </w:p>
    <w:p w14:paraId="2D3E611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4D2013BD" w14:textId="77777777" w:rsidR="00F26FCE" w:rsidRDefault="00F26FCE" w:rsidP="00F26FCE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62A205B6" w14:textId="77777777" w:rsidR="00F26FCE" w:rsidRDefault="00F26FCE" w:rsidP="00F26FCE">
      <w:pPr>
        <w:pStyle w:val="Podpunkty"/>
        <w:rPr>
          <w:rFonts w:ascii="Corbel" w:eastAsia="Corbel" w:hAnsi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14:paraId="1639F7DE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1FEF7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F407E" w14:textId="77777777" w:rsidR="00F26FCE" w:rsidRPr="007B602A" w:rsidRDefault="00F26FCE" w:rsidP="00AC04A8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14:paraId="489CD46C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CE2C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559C" w14:textId="77777777" w:rsidR="00F26FCE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14:paraId="2B612388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14:paraId="0F3E9846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2008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A2DB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14:paraId="5BC77E21" w14:textId="77777777" w:rsidR="00F26FCE" w:rsidRPr="007B602A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14:paraId="6F647890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7C7222EC" w14:textId="77777777" w:rsidR="00F26FCE" w:rsidRDefault="00F26FCE" w:rsidP="00F26FCE">
      <w:pPr>
        <w:shd w:val="clear" w:color="auto" w:fill="FFFFFF" w:themeFill="background1"/>
        <w:spacing w:after="0" w:line="240" w:lineRule="auto"/>
        <w:ind w:left="426"/>
        <w:rPr>
          <w:rFonts w:ascii="Corbel" w:eastAsia="Corbel" w:hAnsi="Corbel" w:cs="Corbel"/>
        </w:rPr>
      </w:pPr>
      <w:r w:rsidRPr="77FDC537">
        <w:rPr>
          <w:rFonts w:ascii="Corbel" w:eastAsia="Corbel" w:hAnsi="Corbel" w:cs="Corbel"/>
          <w:b/>
          <w:bCs/>
        </w:rPr>
        <w:t>3.2 Efekty uczenia się dla przedmiotu</w:t>
      </w:r>
      <w:r w:rsidRPr="77FDC537">
        <w:rPr>
          <w:rFonts w:ascii="Corbel" w:eastAsia="Corbel" w:hAnsi="Corbel" w:cs="Corbel"/>
        </w:rPr>
        <w:t xml:space="preserve"> </w:t>
      </w:r>
    </w:p>
    <w:p w14:paraId="41B2A641" w14:textId="77777777" w:rsidR="00F26FCE" w:rsidRDefault="00F26FCE" w:rsidP="00F26FCE">
      <w:pPr>
        <w:shd w:val="clear" w:color="auto" w:fill="FFFFFF" w:themeFill="background1"/>
        <w:spacing w:after="0" w:line="240" w:lineRule="auto"/>
        <w:rPr>
          <w:rFonts w:ascii="Corbel" w:eastAsia="Corbel" w:hAnsi="Corbel" w:cs="Corbel"/>
        </w:rPr>
      </w:pPr>
    </w:p>
    <w:tbl>
      <w:tblPr>
        <w:tblStyle w:val="Tabela-Siatka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="00F26FCE" w14:paraId="08498E80" w14:textId="77777777" w:rsidTr="00AC04A8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0E274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69FD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ACD79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14:paraId="208028B0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C7B93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7660F" w14:textId="06C02B4B" w:rsidR="004A343E" w:rsidRPr="00F209BA" w:rsidRDefault="004A343E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="000545AF" w:rsidRPr="00F209BA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14:paraId="5903FAA1" w14:textId="3DEDB1A5" w:rsidR="00400978" w:rsidRPr="00F209BA" w:rsidRDefault="00555E6C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;</w:t>
            </w:r>
          </w:p>
          <w:p w14:paraId="51F8DA49" w14:textId="2A79F317" w:rsidR="00400978" w:rsidRPr="00F209BA" w:rsidRDefault="00193B43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14:paraId="5C77440D" w14:textId="3114FA05" w:rsidR="00472A81" w:rsidRDefault="00400978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400978">
              <w:rPr>
                <w:rFonts w:ascii="Corbel" w:hAnsi="Corbel"/>
                <w:sz w:val="24"/>
                <w:szCs w:val="24"/>
              </w:rPr>
              <w:lastRenderedPageBreak/>
              <w:t>muzycznych,  dydaktycznych, twórczych, w naturalnych sytuacjach i w kontekstach społecznych;</w:t>
            </w:r>
          </w:p>
          <w:p w14:paraId="12BCEB9C" w14:textId="08917B31" w:rsidR="00472A81" w:rsidRPr="00F209BA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14:paraId="4FC474CB" w14:textId="153F8C82" w:rsidR="00472A81" w:rsidRPr="0059170D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1810A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PPiW.W10 PPiW.W15</w:t>
            </w:r>
          </w:p>
        </w:tc>
      </w:tr>
      <w:tr w:rsidR="00E5574B" w14:paraId="52BF0D9B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7ABBB" w14:textId="38345AB0" w:rsidR="00E5574B" w:rsidRPr="77FDC537" w:rsidRDefault="004A343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B2110" w14:textId="77777777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14:paraId="21305A08" w14:textId="191584C4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14:paraId="2F38AB2D" w14:textId="7E22BA70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14:paraId="43E40A3D" w14:textId="288B2501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CB2FA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PPiW.U04</w:t>
            </w:r>
          </w:p>
          <w:p w14:paraId="05DAD2CD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PPiW.U06</w:t>
            </w:r>
          </w:p>
          <w:p w14:paraId="36D5BBDE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PPiW.U07</w:t>
            </w:r>
          </w:p>
          <w:p w14:paraId="409512BC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PPiW.U08</w:t>
            </w:r>
          </w:p>
          <w:p w14:paraId="31FC7D08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 xml:space="preserve">PPiW.U09 </w:t>
            </w:r>
          </w:p>
          <w:p w14:paraId="1E698FD1" w14:textId="3E55615D" w:rsidR="00E5574B" w:rsidRPr="77FDC537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PPiW.U10</w:t>
            </w:r>
          </w:p>
        </w:tc>
      </w:tr>
      <w:tr w:rsidR="00E5574B" w14:paraId="3F168018" w14:textId="77777777" w:rsidTr="00AC04A8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A137" w14:textId="489BF370" w:rsidR="00E5574B" w:rsidRPr="77FDC537" w:rsidRDefault="0059170D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1E5731">
              <w:rPr>
                <w:rFonts w:ascii="Corbel" w:eastAsia="Corbel" w:hAnsi="Corbel" w:cs="Corbel"/>
                <w:b w:val="0"/>
                <w:smallCaps w:val="0"/>
              </w:rPr>
              <w:t>0</w:t>
            </w:r>
            <w:r>
              <w:rPr>
                <w:rFonts w:ascii="Corbel" w:eastAsia="Corbel" w:hAnsi="Corbel" w:cs="Corbel"/>
                <w:b w:val="0"/>
                <w:smallCaps w:val="0"/>
              </w:rPr>
              <w:t>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7D8CD" w14:textId="775729C2" w:rsidR="00980C79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="00873E24" w:rsidRPr="00F209BA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14:paraId="3CA186E2" w14:textId="1EE5072B" w:rsidR="00E5574B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06605" w14:textId="4FC44F49" w:rsidR="00E5574B" w:rsidRPr="77FDC537" w:rsidRDefault="00980C79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PPiW.K2</w:t>
            </w:r>
          </w:p>
        </w:tc>
      </w:tr>
    </w:tbl>
    <w:p w14:paraId="514A6E72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2F7BF3F1" w14:textId="77777777" w:rsidR="00F26FCE" w:rsidRDefault="00F26FCE" w:rsidP="00F26FCE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  <w:r w:rsidRPr="77FDC537">
        <w:rPr>
          <w:rFonts w:ascii="Corbel" w:eastAsia="Corbel" w:hAnsi="Corbel" w:cs="Corbel"/>
          <w:b/>
          <w:bCs/>
        </w:rPr>
        <w:t xml:space="preserve">3.3 Treści programowe </w:t>
      </w:r>
      <w:r w:rsidRPr="77FDC537">
        <w:rPr>
          <w:rFonts w:ascii="Corbel" w:eastAsia="Corbel" w:hAnsi="Corbel" w:cs="Corbel"/>
        </w:rPr>
        <w:t xml:space="preserve">  </w:t>
      </w:r>
    </w:p>
    <w:p w14:paraId="414A26F0" w14:textId="77777777" w:rsidR="00F26FCE" w:rsidRPr="00A5337D" w:rsidRDefault="00F26FCE" w:rsidP="00F26FC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15B3E59D" w14:textId="77777777" w:rsidTr="00AC04A8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9C7A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14:paraId="10E427D9" w14:textId="77777777" w:rsidTr="00AC04A8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8417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14:paraId="7C596FAA" w14:textId="77777777" w:rsidTr="00AC04A8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59DF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14:paraId="258F6AAC" w14:textId="77777777" w:rsidTr="00AC04A8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BAAE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14:paraId="252E64D3" w14:textId="77777777" w:rsidTr="00AC04A8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C0A9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14:paraId="1BD46EF2" w14:textId="77777777" w:rsidTr="00AC04A8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A7B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14:paraId="05C8B661" w14:textId="77777777" w:rsidTr="00AC04A8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0990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14:paraId="7F99CACA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4B48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14:paraId="56A77D1E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AC15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14:paraId="7277B96B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76112FAF" w14:textId="77777777" w:rsidR="00F26FCE" w:rsidRPr="00A5337D" w:rsidRDefault="00F26FCE" w:rsidP="00F26FC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3E92C5BB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0C5F497C" w14:textId="77777777" w:rsidR="00F26FCE" w:rsidRDefault="00F26FCE" w:rsidP="00AC04A8">
            <w:pPr>
              <w:pStyle w:val="Akapitzlist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F26FCE" w14:paraId="0132D476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6CC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14:paraId="194784B9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5A22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14:paraId="1F0F266B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7F4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14:paraId="27E341C9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A1A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lastRenderedPageBreak/>
              <w:t xml:space="preserve">Nauczanie małych dzieci: gramatyka / słownictwo. </w:t>
            </w:r>
          </w:p>
        </w:tc>
      </w:tr>
      <w:tr w:rsidR="00F26FCE" w14:paraId="6F9AE665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85C0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słuchanie, mówienie. </w:t>
            </w:r>
          </w:p>
        </w:tc>
      </w:tr>
      <w:tr w:rsidR="00F26FCE" w14:paraId="385BAD74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B41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14:paraId="7219E492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0AB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14:paraId="721DD0B9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9ED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14:paraId="4BC9E758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2B0F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14:paraId="3A39842F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EF6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14:paraId="0D462D0C" w14:textId="77777777" w:rsidTr="00AC04A8">
        <w:trPr>
          <w:trHeight w:val="300"/>
          <w:jc w:val="center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CE46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14:paraId="583AE22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6601CB60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621380EC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eastAsia="Corbel" w:hAnsi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14:paraId="2145C12B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14:paraId="0C104386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6FB284B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4C45C36D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B6701F1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 w:rsidRPr="00615C43">
        <w:rPr>
          <w:rFonts w:ascii="Corbel" w:eastAsia="Corbel" w:hAnsi="Corbel" w:cs="Corbel"/>
          <w:smallCaps w:val="0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9C2501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14:paraId="32FD06F8" w14:textId="77777777" w:rsidTr="00AC04A8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87960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50F9E" w14:textId="39A7FC6A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eastAsia="Corbel" w:hAnsi="Corbel" w:cs="Corbel"/>
                <w:b w:val="0"/>
                <w:smallCaps w:val="0"/>
              </w:rPr>
              <w:t>ó</w:t>
            </w:r>
            <w:r w:rsidRPr="77FDC537">
              <w:rPr>
                <w:rFonts w:ascii="Corbel" w:eastAsia="Corbel" w:hAnsi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eastAsia="Corbel" w:hAnsi="Corbel" w:cs="Corbel"/>
                <w:b w:val="0"/>
                <w:smallCaps w:val="0"/>
              </w:rPr>
              <w:t>ę</w:t>
            </w:r>
          </w:p>
          <w:p w14:paraId="7B5525FE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7C62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737FDC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77FDC537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F26FCE" w14:paraId="13DF0591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2F16" w14:textId="77777777" w:rsidR="00F26FCE" w:rsidRPr="009232DA" w:rsidRDefault="00F26FCE" w:rsidP="00AC04A8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eastAsia="Corbel" w:hAnsi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469" w14:textId="30C90690" w:rsidR="00F26FCE" w:rsidRPr="009232DA" w:rsidRDefault="00751129" w:rsidP="00AC04A8">
            <w:pPr>
              <w:shd w:val="clear" w:color="auto" w:fill="FFFFFF" w:themeFill="background1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7CAE" w14:textId="4C3C9F0C" w:rsidR="00F26FCE" w:rsidRPr="009232DA" w:rsidRDefault="00F26FC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14:paraId="462D9069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E3CF" w14:textId="3FB9F9F3" w:rsidR="001121CC" w:rsidRPr="009232DA" w:rsidRDefault="0048007C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caps/>
                <w:lang w:val="en-US"/>
              </w:rPr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730A" w14:textId="448291F6" w:rsidR="001121CC" w:rsidRPr="009232DA" w:rsidRDefault="00751129" w:rsidP="00AC04A8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="0048007C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FD41" w14:textId="21AA318F" w:rsidR="001121CC" w:rsidRPr="009232DA" w:rsidRDefault="000E761E" w:rsidP="000E761E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14:paraId="4373257F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39EF" w14:textId="263135A5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eastAsia="Corbel" w:hAnsi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6A87" w14:textId="77777777" w:rsidR="00F26FCE" w:rsidRDefault="00F26FCE" w:rsidP="00AC04A8">
            <w:pPr>
              <w:shd w:val="clear" w:color="auto" w:fill="FFFFFF" w:themeFill="background1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9BAD" w14:textId="7A9D3D58" w:rsidR="00F26FCE" w:rsidRPr="0019539E" w:rsidRDefault="000E761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14:paraId="33725753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448CCAFE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  <w:r w:rsidRPr="77FDC537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30C9A20A" w14:textId="77777777" w:rsidR="00D57B26" w:rsidRDefault="00D57B26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60B6AC6B" w14:textId="77777777" w:rsidTr="001A34CC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42D2" w14:textId="7EBF860C" w:rsidR="00F26FCE" w:rsidRPr="009F68D8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="002B167F"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="002B167F"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1BF87595" w14:textId="77777777" w:rsidR="00743E9B" w:rsidRPr="009F68D8" w:rsidRDefault="00743E9B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14:paraId="75BD0D46" w14:textId="79C650E5" w:rsidR="00E43212" w:rsidRPr="009F68D8" w:rsidRDefault="00F26FCE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</w:p>
          <w:p w14:paraId="4B7A4C4E" w14:textId="77777777" w:rsidR="00AB31DB" w:rsidRPr="00F30E0F" w:rsidRDefault="00AB31DB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14:paraId="3A398706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lastRenderedPageBreak/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6E82AD3" w14:textId="77777777" w:rsidR="00242DDE" w:rsidRPr="00F30E0F" w:rsidRDefault="00F26FCE" w:rsidP="00242DDE">
            <w:pPr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="00242DDE"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14:paraId="73BFD1F1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14:paraId="20E5FCF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14:paraId="322677A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14:paraId="08C93F67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14:paraId="2B91FDF4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14:paraId="1AC84193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14:paraId="5BF1374F" w14:textId="77777777" w:rsidR="00242DDE" w:rsidRPr="00F30E0F" w:rsidRDefault="00242DD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62794F74" w14:textId="77777777" w:rsidR="00F26FCE" w:rsidRPr="00F30E0F" w:rsidRDefault="00F26FCE" w:rsidP="009F68D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2E9F3EC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14:paraId="443F9C52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2365F299" w14:textId="481A5448" w:rsidR="004E2781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</w:t>
            </w:r>
          </w:p>
          <w:p w14:paraId="630231EA" w14:textId="77777777" w:rsidR="004E2781" w:rsidRPr="00F30E0F" w:rsidRDefault="004E2781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14:paraId="18893A47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38D68F8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300CE41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0F57D7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4DBF123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4BEA58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0E20A42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1ACEECF9" w14:textId="352027FF" w:rsidR="00F26FCE" w:rsidRPr="006C724B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14:paraId="32F4498E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14:paraId="5B016AEC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606FC8B5" w14:textId="77777777" w:rsidR="00F26FCE" w:rsidRPr="0068099A" w:rsidRDefault="00F26FCE" w:rsidP="00F26FCE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382895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14:paraId="73B6FC6D" w14:textId="77777777" w:rsidTr="00AC04A8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3B3F3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B5634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14:paraId="094516AD" w14:textId="77777777" w:rsidTr="00AC04A8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E53F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8145" w14:textId="77777777" w:rsidR="00F26FCE" w:rsidRPr="00ED713A" w:rsidRDefault="00F26FCE" w:rsidP="00AC04A8">
            <w:pPr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</w:t>
            </w:r>
          </w:p>
        </w:tc>
      </w:tr>
      <w:tr w:rsidR="00F26FCE" w14:paraId="72CF6F46" w14:textId="77777777" w:rsidTr="00AC04A8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9FD3" w14:textId="77777777" w:rsidR="00F26FCE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6697253C" w14:textId="6E41EE77" w:rsidR="00F26FCE" w:rsidRDefault="00F26FCE" w:rsidP="00AC04A8">
            <w:pPr>
              <w:pStyle w:val="Akapitzlist"/>
              <w:ind w:left="0"/>
            </w:pPr>
            <w:r w:rsidRPr="006C724B">
              <w:rPr>
                <w:rFonts w:ascii="Corbel" w:eastAsia="Corbel" w:hAnsi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68DB" w14:textId="77777777" w:rsidR="00F26FCE" w:rsidRPr="00ED713A" w:rsidRDefault="00F26FCE" w:rsidP="00AC04A8">
            <w:pPr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14:paraId="4101BC15" w14:textId="77777777" w:rsidTr="002408B0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B60D" w14:textId="790F9E94" w:rsidR="00F26FCE" w:rsidRPr="002408B0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D14F" w14:textId="77777777" w:rsidR="00F26FCE" w:rsidRDefault="00F26FCE" w:rsidP="00AC04A8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AD0A2C8" w14:textId="481ED9A8" w:rsidR="00F26FCE" w:rsidRPr="006C724B" w:rsidRDefault="007B30A7" w:rsidP="006C724B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87</w:t>
            </w:r>
          </w:p>
        </w:tc>
      </w:tr>
      <w:tr w:rsidR="00F26FCE" w14:paraId="38A6FC55" w14:textId="77777777" w:rsidTr="00AC04A8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3AE8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C8D8" w14:textId="6540F904" w:rsidR="00F26FCE" w:rsidRPr="009F68D8" w:rsidRDefault="00F26FCE" w:rsidP="00AC04A8">
            <w:pPr>
              <w:jc w:val="center"/>
            </w:pPr>
            <w:r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14:paraId="3747810E" w14:textId="77777777" w:rsidTr="00AC04A8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1800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lastRenderedPageBreak/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B103" w14:textId="03607F60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14:paraId="4D2EBC12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i/>
          <w:iCs/>
          <w:smallCaps w:val="0"/>
        </w:rPr>
      </w:pPr>
      <w:r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14F1CB0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1B0729E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0615C43">
        <w:rPr>
          <w:rFonts w:ascii="Corbel" w:eastAsia="Corbel" w:hAnsi="Corbel" w:cs="Corbel"/>
          <w:smallCaps w:val="0"/>
        </w:rPr>
        <w:t>6. PRAKTYKI ZAWODOWE W RAMACH PRZEDMIOTU/ MODU</w:t>
      </w:r>
      <w:r>
        <w:rPr>
          <w:rFonts w:ascii="Corbel" w:eastAsia="Corbel" w:hAnsi="Corbel" w:cs="Corbel"/>
          <w:smallCaps w:val="0"/>
        </w:rPr>
        <w:t xml:space="preserve">ŁU </w:t>
      </w:r>
    </w:p>
    <w:p w14:paraId="7CE06D7E" w14:textId="77777777" w:rsidR="00F26FCE" w:rsidRDefault="00F26FCE" w:rsidP="00F26FCE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14:paraId="3801BD33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7967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3D5C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  <w:tr w:rsidR="00F26FCE" w14:paraId="3E189827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3202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4075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</w:tbl>
    <w:p w14:paraId="14D39A38" w14:textId="77777777" w:rsidR="003F19BA" w:rsidRDefault="003F19BA" w:rsidP="00811672">
      <w:pPr>
        <w:rPr>
          <w:rFonts w:ascii="Corbel" w:eastAsia="Corbel" w:hAnsi="Corbel" w:cs="Corbel"/>
          <w:lang w:val="de-DE"/>
        </w:rPr>
      </w:pPr>
    </w:p>
    <w:p w14:paraId="0946BAD7" w14:textId="6B6ECDA1" w:rsidR="00F26FCE" w:rsidRPr="003F19BA" w:rsidRDefault="00F26FCE" w:rsidP="00811672">
      <w:pPr>
        <w:rPr>
          <w:rFonts w:ascii="Corbel" w:eastAsia="Corbel" w:hAnsi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eastAsia="Corbel" w:hAnsi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F26FCE" w:rsidRPr="00FF0630" w14:paraId="7ED73A5E" w14:textId="77777777" w:rsidTr="00AC04A8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8BBD" w14:textId="77777777" w:rsidR="00F26FCE" w:rsidRPr="009F68D8" w:rsidRDefault="00F26FCE" w:rsidP="002F0593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Literatura</w:t>
            </w:r>
            <w:proofErr w:type="spellEnd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podstawowa</w:t>
            </w:r>
            <w:proofErr w:type="spellEnd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6D4FD65B" w14:textId="33F3DF09" w:rsidR="00F26FCE" w:rsidRPr="009F68D8" w:rsidRDefault="00F26FCE" w:rsidP="00F26FCE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14:paraId="2ADF5546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14:paraId="54D72DC7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5E0412D8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14:paraId="29D23F9B" w14:textId="77777777" w:rsidR="00535CBB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14:paraId="5D53C35B" w14:textId="03E8EE3E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="00535CBB"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14:paraId="717A608F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14:paraId="60884EF7" w14:textId="77777777" w:rsidTr="00AC04A8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220F" w14:textId="77777777" w:rsidR="00F26FCE" w:rsidRPr="00DB7501" w:rsidRDefault="00F26FCE" w:rsidP="00AC04A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DB7501">
              <w:rPr>
                <w:rFonts w:ascii="Corbel" w:eastAsia="Corbel" w:hAnsi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eastAsia="Corbel" w:hAnsi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14:paraId="3B12614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14:paraId="4B2BCE98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14:paraId="6AA16E37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14:paraId="4E0E1B62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14:paraId="0E3D4B8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14:paraId="684A4566" w14:textId="77777777" w:rsidR="00F26FCE" w:rsidRDefault="00F26FCE" w:rsidP="00F26FCE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598E467C" w14:textId="3E30DA0F" w:rsidR="00F26FCE" w:rsidRP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F26FCE" w:rsidRPr="00F26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A666F"/>
    <w:rsid w:val="000E761E"/>
    <w:rsid w:val="001121CC"/>
    <w:rsid w:val="0013764C"/>
    <w:rsid w:val="00193B43"/>
    <w:rsid w:val="001A34CC"/>
    <w:rsid w:val="001E5731"/>
    <w:rsid w:val="00230C48"/>
    <w:rsid w:val="002335AF"/>
    <w:rsid w:val="002408B0"/>
    <w:rsid w:val="00242DDE"/>
    <w:rsid w:val="00275E77"/>
    <w:rsid w:val="00284A02"/>
    <w:rsid w:val="00286D9C"/>
    <w:rsid w:val="002B167F"/>
    <w:rsid w:val="002C4AEE"/>
    <w:rsid w:val="002F0593"/>
    <w:rsid w:val="002F4D61"/>
    <w:rsid w:val="00311369"/>
    <w:rsid w:val="00323869"/>
    <w:rsid w:val="00364083"/>
    <w:rsid w:val="003815D6"/>
    <w:rsid w:val="00396CE8"/>
    <w:rsid w:val="003B673C"/>
    <w:rsid w:val="003C52C6"/>
    <w:rsid w:val="003C5A38"/>
    <w:rsid w:val="003E053D"/>
    <w:rsid w:val="003F19BA"/>
    <w:rsid w:val="00400978"/>
    <w:rsid w:val="00417104"/>
    <w:rsid w:val="00420193"/>
    <w:rsid w:val="00472A81"/>
    <w:rsid w:val="0048007C"/>
    <w:rsid w:val="00481486"/>
    <w:rsid w:val="004A09F6"/>
    <w:rsid w:val="004A343E"/>
    <w:rsid w:val="004B1B02"/>
    <w:rsid w:val="004E2781"/>
    <w:rsid w:val="005254F5"/>
    <w:rsid w:val="00535CBB"/>
    <w:rsid w:val="00555E6C"/>
    <w:rsid w:val="0059170D"/>
    <w:rsid w:val="00592498"/>
    <w:rsid w:val="00596A07"/>
    <w:rsid w:val="005A6D8F"/>
    <w:rsid w:val="006768BA"/>
    <w:rsid w:val="006C724B"/>
    <w:rsid w:val="00707D2D"/>
    <w:rsid w:val="00743E9B"/>
    <w:rsid w:val="00751129"/>
    <w:rsid w:val="00764DA9"/>
    <w:rsid w:val="007A7DAB"/>
    <w:rsid w:val="007B30A7"/>
    <w:rsid w:val="00811672"/>
    <w:rsid w:val="008338B9"/>
    <w:rsid w:val="00873E24"/>
    <w:rsid w:val="0089739E"/>
    <w:rsid w:val="008D2495"/>
    <w:rsid w:val="008D4C99"/>
    <w:rsid w:val="008E0794"/>
    <w:rsid w:val="008E1FF8"/>
    <w:rsid w:val="009232DA"/>
    <w:rsid w:val="009438A4"/>
    <w:rsid w:val="00980C79"/>
    <w:rsid w:val="009C47DA"/>
    <w:rsid w:val="009D306C"/>
    <w:rsid w:val="009D6568"/>
    <w:rsid w:val="009F68D8"/>
    <w:rsid w:val="00A85636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CE4980"/>
    <w:rsid w:val="00D2434D"/>
    <w:rsid w:val="00D40E07"/>
    <w:rsid w:val="00D57B26"/>
    <w:rsid w:val="00D65D26"/>
    <w:rsid w:val="00DB7501"/>
    <w:rsid w:val="00E16C30"/>
    <w:rsid w:val="00E43212"/>
    <w:rsid w:val="00E5574B"/>
    <w:rsid w:val="00E92A7C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18E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F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6F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6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6FC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6FC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F26FCE"/>
  </w:style>
  <w:style w:type="numbering" w:customStyle="1" w:styleId="ImportedStyle1">
    <w:name w:val="Imported Style 1"/>
    <w:rsid w:val="00F26FCE"/>
    <w:pPr>
      <w:numPr>
        <w:numId w:val="1"/>
      </w:numPr>
    </w:pPr>
  </w:style>
  <w:style w:type="paragraph" w:customStyle="1" w:styleId="paragraph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scxw166948791">
    <w:name w:val="scxw166948791"/>
    <w:basedOn w:val="Domylnaczcionkaakapitu"/>
    <w:rsid w:val="00F26FCE"/>
  </w:style>
  <w:style w:type="character" w:customStyle="1" w:styleId="eop">
    <w:name w:val="eop"/>
    <w:basedOn w:val="Domylnaczcionkaakapitu"/>
    <w:rsid w:val="00F26FCE"/>
  </w:style>
  <w:style w:type="paragraph" w:customStyle="1" w:styleId="p1">
    <w:name w:val="p1"/>
    <w:basedOn w:val="Normalny"/>
    <w:rsid w:val="00F26FCE"/>
    <w:pPr>
      <w:spacing w:after="0" w:line="240" w:lineRule="auto"/>
    </w:pPr>
    <w:rPr>
      <w:rFonts w:ascii="Helvetica" w:eastAsia="Times New Roman" w:hAnsi="Helvetica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1405</Words>
  <Characters>8434</Characters>
  <Application>Microsoft Office Word</Application>
  <DocSecurity>0</DocSecurity>
  <Lines>70</Lines>
  <Paragraphs>19</Paragraphs>
  <ScaleCrop>false</ScaleCrop>
  <Company/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35</cp:revision>
  <dcterms:created xsi:type="dcterms:W3CDTF">2026-02-27T13:30:00Z</dcterms:created>
  <dcterms:modified xsi:type="dcterms:W3CDTF">2026-03-14T14:03:00Z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